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El último tren</w:t>
      </w:r>
    </w:p>
    <w:p>
      <w:pPr>
        <w:pStyle w:val="ActoMeta"/>
      </w:pPr>
      <w:r>
        <w:t xml:space="preserve">Drama  ·  Monólogo  ·  2 min  ·  Sin marca de género  ·  Adulto  ·  Intermedio</w:t>
      </w:r>
    </w:p>
    <w:p>
      <w:pPr>
        <w:pStyle w:val="ActoWho"/>
      </w:pPr>
      <w:r>
        <w:t xml:space="preserve">MOI</w:t>
      </w:r>
    </w:p>
    <w:p>
      <w:pPr>
        <w:pStyle w:val="ActoSaid"/>
      </w:pPr>
      <w:r>
        <w:t xml:space="preserve">Te quedan cuatro minutos. No digas nada. Ya sé todo lo que vas a decir, y prefiero el silencio: tu voz me la llevaré con más facilidad que tus palabras.</w:t>
      </w:r>
    </w:p>
    <w:p>
      <w:pPr>
        <w:pStyle w:val="ActoWho"/>
      </w:pPr>
      <w:r>
        <w:t xml:space="preserve">MOI</w:t>
      </w:r>
    </w:p>
    <w:p>
      <w:pPr>
        <w:pStyle w:val="ActoSaid"/>
      </w:pPr>
      <w:r>
        <w:t xml:space="preserve">Te vas, y está bien. Es lo que hay que hacer. No te retendré; retener a alguien ya es empezar a perderlo.</w:t>
      </w:r>
    </w:p>
    <w:p>
      <w:pPr>
        <w:pStyle w:val="ActoWho"/>
      </w:pPr>
      <w:r>
        <w:t xml:space="preserve">MOI</w:t>
      </w:r>
    </w:p>
    <w:p>
      <w:pPr>
        <w:pStyle w:val="ActoSaid"/>
      </w:pPr>
      <w:r>
        <w:t xml:space="preserve">Solo quería enseñarte, no decirte, enseñarte, que durante todos estos años has sido lo único dulce en una vida que no lo era demasiado. Puede que no lo supieras. Yo tampoco, la verdad, hasta este andén.</w:t>
      </w:r>
    </w:p>
    <w:p>
      <w:pPr>
        <w:pStyle w:val="ActoWho"/>
      </w:pPr>
      <w:r>
        <w:t xml:space="preserve">MOI</w:t>
      </w:r>
    </w:p>
    <w:p>
      <w:pPr>
        <w:pStyle w:val="ActoSaid"/>
      </w:pPr>
      <w:r>
        <w:t xml:space="preserve">Anda. Sube. Coge el sitio de la ventanilla, te gusta ver pasar las cosas. Y cuando arranque el tren, no te des la vuelta. Si te das la vuelta, sonrío; si no te la das, también sonrío. En los dos casos me habrás dejado con qué aguantar mucho tiempo.</w:t>
      </w:r>
    </w:p>
    <w:p>
      <w:pPr>
        <w:pStyle w:val="ActoWho"/>
      </w:pPr>
      <w:r>
        <w:t xml:space="preserve">MOI</w:t>
      </w:r>
    </w:p>
    <w:p>
      <w:pPr>
        <w:pStyle w:val="ActoSaid"/>
      </w:pPr>
      <w:r>
        <w:t xml:space="preserve">Venga. Tres minutos. Corre. Y sé feliz, ¿me oyes? Sé escandalosamente, insolentemente feliz. Es el único favor que te pido, yo que nunca te he pedido nada.</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El último tren</dc:title>
  <dc:creator>Acto</dc:creator>
  <cp:keywords>Drama  ·  Monólogo  ·  2 min  ·  Sin marca de género  ·  Adulto  ·  Intermedio</cp:keywords>
  <dc:description>https://acto.re</dc:description>
  <dc:language>es</dc:language>
</cp:coreProperties>
</file>