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Queen</w:t>
      </w:r>
    </w:p>
    <w:p>
      <w:pPr>
        <w:pStyle w:val="ActoMeta"/>
      </w:pPr>
      <w:r>
        <w:t xml:space="preserve">Drama  ·  Monologue  ·  3 min  ·  Female role  ·  Adult  ·  Advanced</w:t>
      </w:r>
    </w:p>
    <w:p>
      <w:pPr>
        <w:pStyle w:val="ActoDida"/>
      </w:pPr>
      <w:r>
        <w:t xml:space="preserve">(A throne room, empty. A woman remains standing, alone.)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They left the way you leave a room where the lamp has just died. Without a sound. Without a glance for the lamp.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reigned for twenty years. Twenty years deciding who ate, who waited, who lived.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And this morning, a boy I had appointed called me “Madam” instead of “Majesty.” One word. A whole reign fits inside a word they take back.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People think power is the crown. No. It’s the silence of others when you enter. That silence, I no longer hear.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My counsellors are already weighing my name the way you weigh meat that’s turning.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signed pardons. I signed deaths. Both in the same ink, by the same hand that did not tremble.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Let no one speak to me of regret. Regret is the luxury of those who never had to choose.</w:t>
      </w:r>
    </w:p>
    <w:p>
      <w:pPr>
        <w:pStyle w:val="ActoDida"/>
      </w:pPr>
      <w:r>
        <w:t xml:space="preserve">(She lays a hand on the throne, without sitting.)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will not sit. To sit now would be to beg for the place one last time.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I’ll walk out through the great door. Upright. So they remember I was not toppled. I stepped down.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And if History wants to forget me, let it try. I wrote too many pages in their blood for it to turn easily.</w:t>
      </w:r>
    </w:p>
    <w:p>
      <w:pPr>
        <w:pStyle w:val="ActoDida"/>
      </w:pPr>
      <w:r>
        <w:t xml:space="preserve">(She leaves the hall without looking back.)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Queen</dc:title>
  <dc:creator>Acto</dc:creator>
  <cp:keywords>Drama  ·  Monologue  ·  3 min  ·  Female role  ·  Adult  ·  Advanced</cp:keywords>
  <dc:description>https://acto.re</dc:description>
  <dc:language>en</dc:language>
</cp:coreProperties>
</file>